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99" w:rsidRDefault="00364799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364799">
        <w:trPr>
          <w:trHeight w:val="322"/>
        </w:trPr>
        <w:tc>
          <w:tcPr>
            <w:tcW w:w="9750" w:type="dxa"/>
          </w:tcPr>
          <w:p w:rsidR="00364799" w:rsidRDefault="00C476A9">
            <w:pPr>
              <w:widowControl w:val="0"/>
              <w:spacing w:after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Тульская область</w:t>
            </w:r>
          </w:p>
        </w:tc>
      </w:tr>
      <w:tr w:rsidR="00364799">
        <w:trPr>
          <w:trHeight w:val="210"/>
        </w:trPr>
        <w:tc>
          <w:tcPr>
            <w:tcW w:w="9750" w:type="dxa"/>
          </w:tcPr>
          <w:p w:rsidR="00364799" w:rsidRDefault="00C476A9">
            <w:pPr>
              <w:widowControl w:val="0"/>
              <w:spacing w:after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муниципальное образование город Алексин</w:t>
            </w:r>
          </w:p>
        </w:tc>
      </w:tr>
      <w:tr w:rsidR="00364799">
        <w:trPr>
          <w:trHeight w:val="352"/>
        </w:trPr>
        <w:tc>
          <w:tcPr>
            <w:tcW w:w="9750" w:type="dxa"/>
          </w:tcPr>
          <w:p w:rsidR="00364799" w:rsidRDefault="00C476A9">
            <w:pPr>
              <w:spacing w:after="0"/>
              <w:jc w:val="center"/>
              <w:rPr>
                <w:rFonts w:ascii="XO Thames" w:hAnsi="XO Thames"/>
                <w:b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Администрация</w:t>
            </w:r>
          </w:p>
        </w:tc>
      </w:tr>
      <w:tr w:rsidR="00364799">
        <w:trPr>
          <w:trHeight w:val="218"/>
        </w:trPr>
        <w:tc>
          <w:tcPr>
            <w:tcW w:w="9750" w:type="dxa"/>
          </w:tcPr>
          <w:p w:rsidR="00364799" w:rsidRDefault="00C476A9">
            <w:pPr>
              <w:widowControl w:val="0"/>
              <w:spacing w:after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>ПОСТАНОВЛЕНИЕ</w:t>
            </w:r>
          </w:p>
        </w:tc>
      </w:tr>
      <w:tr w:rsidR="00364799">
        <w:trPr>
          <w:trHeight w:val="458"/>
        </w:trPr>
        <w:tc>
          <w:tcPr>
            <w:tcW w:w="9750" w:type="dxa"/>
          </w:tcPr>
          <w:p w:rsidR="00364799" w:rsidRDefault="00C476A9" w:rsidP="00C476A9">
            <w:pPr>
              <w:widowControl w:val="0"/>
              <w:spacing w:after="0"/>
              <w:jc w:val="center"/>
              <w:rPr>
                <w:rFonts w:ascii="XO Thames" w:hAnsi="XO Thames"/>
                <w:b/>
                <w:color w:val="00000A"/>
                <w:sz w:val="24"/>
              </w:rPr>
            </w:pPr>
            <w:r>
              <w:rPr>
                <w:rFonts w:ascii="XO Thames" w:hAnsi="XO Thames"/>
                <w:b/>
                <w:sz w:val="24"/>
              </w:rPr>
              <w:t xml:space="preserve">от 30.01.2026 </w:t>
            </w:r>
            <w:r>
              <w:rPr>
                <w:rFonts w:ascii="XO Thames" w:hAnsi="XO Thames"/>
                <w:b/>
                <w:sz w:val="24"/>
              </w:rPr>
              <w:t xml:space="preserve">г.                                                                                 </w:t>
            </w:r>
            <w:r>
              <w:rPr>
                <w:rFonts w:ascii="XO Thames" w:hAnsi="XO Thames"/>
                <w:b/>
                <w:sz w:val="24"/>
              </w:rPr>
              <w:t>№ 104</w:t>
            </w:r>
          </w:p>
        </w:tc>
      </w:tr>
    </w:tbl>
    <w:p w:rsidR="00364799" w:rsidRDefault="00364799"/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</w:p>
    <w:p w:rsidR="00364799" w:rsidRDefault="00C476A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 внесении изменений в постановление  администрации муниципального образования город Алексин от 30 декабря 2015 года </w:t>
      </w:r>
    </w:p>
    <w:p w:rsidR="00364799" w:rsidRDefault="00C476A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b/>
          <w:sz w:val="26"/>
        </w:rPr>
        <w:t xml:space="preserve">№ 3046 «Об утверждении </w:t>
      </w:r>
      <w:r>
        <w:rPr>
          <w:rFonts w:ascii="Times New Roman" w:hAnsi="Times New Roman"/>
          <w:b/>
          <w:sz w:val="26"/>
        </w:rPr>
        <w:t>требований к закупаемым органами местного самоуправления муниципального образования город Алексин, отраслевыми (функциональными) органами администрации муниципального образования город Алексин, имеющими статус юридического лица, муниципальными казенными уч</w:t>
      </w:r>
      <w:r>
        <w:rPr>
          <w:rFonts w:ascii="Times New Roman" w:hAnsi="Times New Roman"/>
          <w:b/>
          <w:sz w:val="26"/>
        </w:rPr>
        <w:t>реждениями муниципального образования город Алексин отдельным видам товаров, работ, услуг (в том числе предельные цены товаров, работ, услуг) для обеспечения нужд органов местного самоуправления муниципального образования город Алексин, отраслевых</w:t>
      </w:r>
      <w:proofErr w:type="gramEnd"/>
      <w:r>
        <w:rPr>
          <w:rFonts w:ascii="Times New Roman" w:hAnsi="Times New Roman"/>
          <w:b/>
          <w:sz w:val="26"/>
        </w:rPr>
        <w:t xml:space="preserve"> (функцио</w:t>
      </w:r>
      <w:r>
        <w:rPr>
          <w:rFonts w:ascii="Times New Roman" w:hAnsi="Times New Roman"/>
          <w:b/>
          <w:sz w:val="26"/>
        </w:rPr>
        <w:t>нальных) органов администрации муниципального образования город Алексин, имеющих статус юридического лица, муниципальных казенных учреждений муниципального образования город Алексин</w:t>
      </w:r>
    </w:p>
    <w:p w:rsidR="00364799" w:rsidRDefault="00364799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</w:rPr>
      </w:pPr>
    </w:p>
    <w:p w:rsidR="00364799" w:rsidRDefault="00C476A9">
      <w:pPr>
        <w:widowControl w:val="0"/>
        <w:spacing w:after="0" w:line="360" w:lineRule="exact"/>
        <w:ind w:right="142"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В соответствии с пунктом 2 части 4 статьи 19 Федерального закона от 05 ап</w:t>
      </w:r>
      <w:r>
        <w:rPr>
          <w:rFonts w:ascii="Times New Roman" w:hAnsi="Times New Roman"/>
          <w:sz w:val="26"/>
        </w:rPr>
        <w:t>реля 2013 года № 44-ФЗ «О контрактной системе в сфере закупок товаров, работ и услуг для обеспечения государственных и муниципальных нужд», постановлением Правительства Российской Федерации от 02 сентября 2015 года № 926 «Об утверждении Общих правил опреде</w:t>
      </w:r>
      <w:r>
        <w:rPr>
          <w:rFonts w:ascii="Times New Roman" w:hAnsi="Times New Roman"/>
          <w:sz w:val="26"/>
        </w:rPr>
        <w:t>ления требований к закупаемым заказчиками отдельным видам товаров, работ, услуг (в том числе</w:t>
      </w:r>
      <w:proofErr w:type="gramEnd"/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>предельных цен товаров, работ, услуг)», постановлением администрации муниципального образования город Алексин от 21 декабря 2015 года № 2879 «Об утверждении требов</w:t>
      </w:r>
      <w:r>
        <w:rPr>
          <w:rFonts w:ascii="Times New Roman" w:hAnsi="Times New Roman"/>
          <w:sz w:val="26"/>
        </w:rPr>
        <w:t>аний к порядку разработки и принятия правовых актов о нормировании в сфере закупок, содержанию указанных актов и обеспечению их исполнения для муниципальных нужд муниципального образования город Алексин», постановлением администрации муниципального образов</w:t>
      </w:r>
      <w:r>
        <w:rPr>
          <w:rFonts w:ascii="Times New Roman" w:hAnsi="Times New Roman"/>
          <w:sz w:val="26"/>
        </w:rPr>
        <w:t>ания город Алексин от 23 декабря 2015 года № 2914 «Об утверждении</w:t>
      </w:r>
      <w:proofErr w:type="gramEnd"/>
      <w:r>
        <w:rPr>
          <w:rFonts w:ascii="Times New Roman" w:hAnsi="Times New Roman"/>
          <w:sz w:val="26"/>
        </w:rPr>
        <w:t xml:space="preserve"> Правил определения требований </w:t>
      </w:r>
      <w:proofErr w:type="gramStart"/>
      <w:r>
        <w:rPr>
          <w:rFonts w:ascii="Times New Roman" w:hAnsi="Times New Roman"/>
          <w:sz w:val="26"/>
        </w:rPr>
        <w:t>к</w:t>
      </w:r>
      <w:proofErr w:type="gramEnd"/>
      <w:r>
        <w:rPr>
          <w:rFonts w:ascii="Times New Roman" w:hAnsi="Times New Roman"/>
          <w:sz w:val="26"/>
        </w:rPr>
        <w:t xml:space="preserve"> </w:t>
      </w:r>
    </w:p>
    <w:p w:rsidR="00364799" w:rsidRDefault="00C476A9">
      <w:pPr>
        <w:widowControl w:val="0"/>
        <w:spacing w:after="0" w:line="360" w:lineRule="exact"/>
        <w:ind w:right="142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закупаемым органами местного самоуправления муниципального образования город Алексин, отраслевыми (функциональными) органами администрации</w:t>
      </w:r>
      <w:r>
        <w:rPr>
          <w:rFonts w:ascii="Times New Roman" w:hAnsi="Times New Roman"/>
          <w:sz w:val="26"/>
        </w:rPr>
        <w:t xml:space="preserve"> муниципального образования город Алексин, имеющими статус юридических лиц (</w:t>
      </w:r>
      <w:proofErr w:type="spellStart"/>
      <w:r>
        <w:rPr>
          <w:rFonts w:ascii="Times New Roman" w:hAnsi="Times New Roman"/>
          <w:sz w:val="26"/>
        </w:rPr>
        <w:t>включаяподведомственные</w:t>
      </w:r>
      <w:proofErr w:type="spellEnd"/>
      <w:r>
        <w:rPr>
          <w:rFonts w:ascii="Times New Roman" w:hAnsi="Times New Roman"/>
          <w:sz w:val="26"/>
        </w:rPr>
        <w:t xml:space="preserve"> им казённые и бюджетные учреждения, муниципальные унитарные предприятия) отдельным видам товаров, работ, услуг (в том числе предельные цены товаров, работ, </w:t>
      </w:r>
      <w:r>
        <w:rPr>
          <w:rFonts w:ascii="Times New Roman" w:hAnsi="Times New Roman"/>
          <w:sz w:val="26"/>
        </w:rPr>
        <w:t xml:space="preserve">услуг) для обеспечения муниципальных нужд муниципального образования город Алексин», </w:t>
      </w:r>
      <w:r>
        <w:rPr>
          <w:rFonts w:ascii="Times New Roman" w:hAnsi="Times New Roman"/>
          <w:sz w:val="26"/>
        </w:rPr>
        <w:lastRenderedPageBreak/>
        <w:t>Федеральным законом от 06.10.2003 № 131-ФЗ «Об общих принципах организации местного</w:t>
      </w:r>
      <w:proofErr w:type="gramEnd"/>
      <w:r>
        <w:rPr>
          <w:rFonts w:ascii="Times New Roman" w:hAnsi="Times New Roman"/>
          <w:sz w:val="26"/>
        </w:rPr>
        <w:t xml:space="preserve"> самоуправления в Российской Федерации» на основании Устава городского округа город Алек</w:t>
      </w:r>
      <w:r>
        <w:rPr>
          <w:rFonts w:ascii="Times New Roman" w:hAnsi="Times New Roman"/>
          <w:sz w:val="26"/>
        </w:rPr>
        <w:t>син Тульской области администрация муниципального образования город Алексин ПОСТАНОВЛЯЕТ:</w:t>
      </w:r>
    </w:p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1.Внести в постановление администрации муниципального образования город Алексин от 30 декабря 2015 года № 3046 «Об  утверждении требований к закупаемым органами местн</w:t>
      </w:r>
      <w:r>
        <w:rPr>
          <w:rFonts w:ascii="Times New Roman" w:hAnsi="Times New Roman"/>
          <w:sz w:val="26"/>
        </w:rPr>
        <w:t xml:space="preserve">ого самоуправления муниципального образования город Алексин, отраслевыми (функциональными) органами администрации муниципального образования город Алексин, имеющими статус юридического лица, муниципальными казенными учреждениями муниципального образования </w:t>
      </w:r>
      <w:r>
        <w:rPr>
          <w:rFonts w:ascii="Times New Roman" w:hAnsi="Times New Roman"/>
          <w:sz w:val="26"/>
        </w:rPr>
        <w:t>город Алексин отдельным видам товаров, работ, услуг (в том числе предельные цены товаров, работ, услуг) для</w:t>
      </w:r>
      <w:proofErr w:type="gramEnd"/>
      <w:r>
        <w:rPr>
          <w:rFonts w:ascii="Times New Roman" w:hAnsi="Times New Roman"/>
          <w:sz w:val="26"/>
        </w:rPr>
        <w:t xml:space="preserve"> обеспечения нужд органов местного самоуправления муниципального образования город Алексин, отраслевых (функциональных) органов администрации муницип</w:t>
      </w:r>
      <w:r>
        <w:rPr>
          <w:rFonts w:ascii="Times New Roman" w:hAnsi="Times New Roman"/>
          <w:sz w:val="26"/>
        </w:rPr>
        <w:t>ального образования город Алексин, имеющих статус юридического лица, муниципальных казенных учреждений муниципального образования город Алексин» следующие изменения:</w:t>
      </w:r>
    </w:p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1.1. приложение № 1  к постановлению от 30 декабря 2015 года № 3046  изложить в новой реда</w:t>
      </w:r>
      <w:r>
        <w:rPr>
          <w:rFonts w:ascii="Times New Roman" w:hAnsi="Times New Roman"/>
          <w:sz w:val="26"/>
        </w:rPr>
        <w:t>кции (приложение</w:t>
      </w:r>
      <w:proofErr w:type="gramStart"/>
      <w:r>
        <w:rPr>
          <w:rFonts w:ascii="Times New Roman" w:hAnsi="Times New Roman"/>
          <w:sz w:val="26"/>
        </w:rPr>
        <w:t>1</w:t>
      </w:r>
      <w:proofErr w:type="gramEnd"/>
      <w:r>
        <w:rPr>
          <w:rFonts w:ascii="Times New Roman" w:hAnsi="Times New Roman"/>
          <w:sz w:val="26"/>
        </w:rPr>
        <w:t>).</w:t>
      </w:r>
    </w:p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Отделу по организации закупок администрации муниципального образования город Алексин в течение 7 рабочих дней со дня подписания настоящего постановления, </w:t>
      </w:r>
      <w:proofErr w:type="gramStart"/>
      <w:r>
        <w:rPr>
          <w:rFonts w:ascii="Times New Roman" w:hAnsi="Times New Roman"/>
          <w:sz w:val="26"/>
        </w:rPr>
        <w:t>разместить</w:t>
      </w:r>
      <w:proofErr w:type="gramEnd"/>
      <w:r>
        <w:rPr>
          <w:rFonts w:ascii="Times New Roman" w:hAnsi="Times New Roman"/>
          <w:sz w:val="26"/>
        </w:rPr>
        <w:t xml:space="preserve"> настоящее постановление на официальном сайте Российской Федерации в </w:t>
      </w:r>
      <w:r>
        <w:rPr>
          <w:rFonts w:ascii="Times New Roman" w:hAnsi="Times New Roman"/>
          <w:sz w:val="26"/>
        </w:rPr>
        <w:t>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</w:t>
      </w:r>
      <w:proofErr w:type="spellStart"/>
      <w:r>
        <w:rPr>
          <w:rFonts w:ascii="Times New Roman" w:hAnsi="Times New Roman"/>
          <w:sz w:val="26"/>
        </w:rPr>
        <w:t>zakupki.gov.ru</w:t>
      </w:r>
      <w:proofErr w:type="spellEnd"/>
      <w:r>
        <w:rPr>
          <w:rFonts w:ascii="Times New Roman" w:hAnsi="Times New Roman"/>
          <w:sz w:val="26"/>
        </w:rPr>
        <w:t>).</w:t>
      </w:r>
    </w:p>
    <w:p w:rsidR="00364799" w:rsidRDefault="00C476A9">
      <w:pPr>
        <w:spacing w:after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</w:t>
      </w:r>
      <w:proofErr w:type="gramStart"/>
      <w:r>
        <w:rPr>
          <w:rFonts w:ascii="Times New Roman" w:hAnsi="Times New Roman"/>
          <w:sz w:val="26"/>
        </w:rPr>
        <w:t>Контроль за</w:t>
      </w:r>
      <w:proofErr w:type="gramEnd"/>
      <w:r>
        <w:rPr>
          <w:rFonts w:ascii="Times New Roman" w:hAnsi="Times New Roman"/>
          <w:sz w:val="26"/>
        </w:rPr>
        <w:t xml:space="preserve"> исполнением настоящего постановления возложить на заместителя главы адм</w:t>
      </w:r>
      <w:r>
        <w:rPr>
          <w:rFonts w:ascii="Times New Roman" w:hAnsi="Times New Roman"/>
          <w:sz w:val="26"/>
        </w:rPr>
        <w:t>инистрации муниципального образования город Алексин Федорова А.А.</w:t>
      </w:r>
    </w:p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Постановление вступает в силу со дня подписания.</w:t>
      </w:r>
    </w:p>
    <w:p w:rsidR="00364799" w:rsidRDefault="00364799">
      <w:pPr>
        <w:pStyle w:val="a6"/>
        <w:widowControl/>
        <w:tabs>
          <w:tab w:val="left" w:pos="3969"/>
        </w:tabs>
        <w:ind w:right="900"/>
        <w:rPr>
          <w:rFonts w:ascii="Times New Roman" w:hAnsi="Times New Roman"/>
          <w:b/>
          <w:sz w:val="26"/>
          <w:highlight w:val="yellow"/>
        </w:rPr>
      </w:pPr>
    </w:p>
    <w:p w:rsidR="00364799" w:rsidRDefault="00364799">
      <w:pPr>
        <w:pStyle w:val="a6"/>
        <w:widowControl/>
        <w:tabs>
          <w:tab w:val="left" w:pos="3969"/>
        </w:tabs>
        <w:ind w:right="900"/>
        <w:rPr>
          <w:rFonts w:ascii="Times New Roman" w:hAnsi="Times New Roman"/>
          <w:b/>
          <w:sz w:val="26"/>
          <w:highlight w:val="yellow"/>
        </w:rPr>
      </w:pPr>
    </w:p>
    <w:p w:rsidR="00364799" w:rsidRDefault="00C476A9">
      <w:pPr>
        <w:pStyle w:val="a6"/>
        <w:widowControl/>
        <w:tabs>
          <w:tab w:val="left" w:pos="3969"/>
        </w:tabs>
        <w:ind w:right="90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Глава администрации</w:t>
      </w:r>
    </w:p>
    <w:p w:rsidR="00364799" w:rsidRDefault="00C476A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</w:t>
      </w:r>
    </w:p>
    <w:p w:rsidR="00364799" w:rsidRDefault="00C476A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город Алексин                                                                            </w:t>
      </w:r>
      <w:r>
        <w:rPr>
          <w:rFonts w:ascii="Times New Roman" w:hAnsi="Times New Roman"/>
          <w:b/>
          <w:sz w:val="26"/>
        </w:rPr>
        <w:t xml:space="preserve">        П.Е. Федоров</w:t>
      </w: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sz w:val="26"/>
          <w:highlight w:val="yellow"/>
        </w:rPr>
      </w:pP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highlight w:val="yellow"/>
        </w:rPr>
      </w:pP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highlight w:val="yellow"/>
        </w:rPr>
      </w:pP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highlight w:val="yellow"/>
        </w:rPr>
      </w:pP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highlight w:val="yellow"/>
        </w:rPr>
      </w:pPr>
    </w:p>
    <w:p w:rsidR="00364799" w:rsidRDefault="00364799">
      <w:pPr>
        <w:pStyle w:val="a6"/>
        <w:widowControl/>
        <w:tabs>
          <w:tab w:val="left" w:pos="4111"/>
        </w:tabs>
        <w:ind w:right="-111"/>
        <w:rPr>
          <w:rFonts w:ascii="Times New Roman" w:hAnsi="Times New Roman"/>
          <w:highlight w:val="yellow"/>
        </w:rPr>
      </w:pPr>
    </w:p>
    <w:p w:rsidR="00364799" w:rsidRDefault="00364799">
      <w:pPr>
        <w:sectPr w:rsidR="00364799">
          <w:pgSz w:w="11906" w:h="16838"/>
          <w:pgMar w:top="1134" w:right="849" w:bottom="993" w:left="1701" w:header="709" w:footer="709" w:gutter="0"/>
          <w:cols w:space="720"/>
          <w:titlePg/>
        </w:sectPr>
      </w:pPr>
    </w:p>
    <w:p w:rsidR="00364799" w:rsidRDefault="0036479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364799" w:rsidRDefault="00C476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 Алексин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от 30.01.2026</w:t>
      </w:r>
      <w:r>
        <w:rPr>
          <w:rFonts w:ascii="Times New Roman" w:hAnsi="Times New Roman"/>
          <w:sz w:val="24"/>
        </w:rPr>
        <w:t xml:space="preserve"> г.   № 104</w:t>
      </w:r>
    </w:p>
    <w:p w:rsidR="00364799" w:rsidRDefault="0036479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  <w:u w:val="single"/>
        </w:rPr>
      </w:pPr>
    </w:p>
    <w:p w:rsidR="00364799" w:rsidRDefault="0036479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постановлению администрации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 Алексин</w:t>
      </w:r>
    </w:p>
    <w:p w:rsidR="00364799" w:rsidRDefault="00C476A9">
      <w:pPr>
        <w:widowControl w:val="0"/>
        <w:spacing w:after="0" w:line="240" w:lineRule="auto"/>
        <w:ind w:left="10206"/>
        <w:jc w:val="right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30.12.2015 г. № 3046</w:t>
      </w:r>
    </w:p>
    <w:p w:rsidR="00364799" w:rsidRDefault="00C476A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</w:t>
      </w:r>
    </w:p>
    <w:p w:rsidR="00364799" w:rsidRDefault="00C476A9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органов местного самоуправления муниципального образования город Алексин, отраслевых (функциональных) органов администрации муниципального образования город Алексин, имеющих статус юридического лица, муниципальных казенных учр</w:t>
      </w:r>
      <w:r>
        <w:rPr>
          <w:rFonts w:ascii="Times New Roman" w:hAnsi="Times New Roman"/>
          <w:sz w:val="24"/>
        </w:rPr>
        <w:t>еждений муниципального образования город Алексин, на которые распространяются настоящие требования</w:t>
      </w:r>
    </w:p>
    <w:p w:rsidR="00364799" w:rsidRDefault="0036479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394"/>
        <w:gridCol w:w="4536"/>
        <w:gridCol w:w="4536"/>
      </w:tblGrid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Полное наименование учреждения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Краткое наименование учреждения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Юридический адрес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муниципального образования город Алексин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МО город Алексин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ул.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Алексинцев</w:t>
            </w:r>
            <w:proofErr w:type="spellEnd"/>
            <w:r>
              <w:rPr>
                <w:rFonts w:ascii="Times New Roman" w:hAnsi="Times New Roman"/>
                <w:sz w:val="24"/>
              </w:rPr>
              <w:t>, д. 10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по бюджету и финансам администрации муниципального образования город Алексин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по бюджету и финансам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ул.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Ал</w:t>
            </w:r>
            <w:r>
              <w:rPr>
                <w:rFonts w:ascii="Times New Roman" w:hAnsi="Times New Roman"/>
                <w:sz w:val="24"/>
              </w:rPr>
              <w:t>ексинцев</w:t>
            </w:r>
            <w:proofErr w:type="spellEnd"/>
            <w:r>
              <w:rPr>
                <w:rFonts w:ascii="Times New Roman" w:hAnsi="Times New Roman"/>
                <w:sz w:val="24"/>
              </w:rPr>
              <w:t>, д. 10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Комитет имущественных и земельных отношений администрации муниципального образования город Алексин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КИЗО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ул.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Алексинцев</w:t>
            </w:r>
            <w:proofErr w:type="spellEnd"/>
            <w:r>
              <w:rPr>
                <w:rFonts w:ascii="Times New Roman" w:hAnsi="Times New Roman"/>
                <w:sz w:val="24"/>
              </w:rPr>
              <w:t>, д. 10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Муниципальное казенное учреждение «Управление капитального строительства </w:t>
            </w:r>
            <w:r>
              <w:rPr>
                <w:rFonts w:ascii="Times New Roman" w:hAnsi="Times New Roman"/>
                <w:sz w:val="24"/>
              </w:rPr>
              <w:t>муниципального образования город Алексин»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«УКС г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лексин»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ул.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Алексинцев</w:t>
            </w:r>
            <w:proofErr w:type="spellEnd"/>
            <w:r>
              <w:rPr>
                <w:rFonts w:ascii="Times New Roman" w:hAnsi="Times New Roman"/>
                <w:sz w:val="24"/>
              </w:rPr>
              <w:t>, д. 9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«Единая дежурно- диспетчерская служба города Алексин»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«ЕДДС»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>. Алексин, ул. П</w:t>
            </w:r>
            <w:r>
              <w:rPr>
                <w:rFonts w:ascii="Times New Roman" w:hAnsi="Times New Roman"/>
                <w:sz w:val="24"/>
              </w:rPr>
              <w:t>ионерская, д. 2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36479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«Алексин Сервис»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«Алексин Сервис»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ул. Героев </w:t>
            </w:r>
            <w:proofErr w:type="spellStart"/>
            <w:r>
              <w:rPr>
                <w:rFonts w:ascii="Times New Roman" w:hAnsi="Times New Roman"/>
                <w:sz w:val="24"/>
              </w:rPr>
              <w:t>Алексинцев</w:t>
            </w:r>
            <w:proofErr w:type="spellEnd"/>
            <w:r>
              <w:rPr>
                <w:rFonts w:ascii="Times New Roman" w:hAnsi="Times New Roman"/>
                <w:sz w:val="24"/>
              </w:rPr>
              <w:t>, д. 10</w:t>
            </w:r>
          </w:p>
        </w:tc>
      </w:tr>
      <w:tr w:rsidR="0036479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казенное учреждение «</w:t>
            </w:r>
            <w:proofErr w:type="spellStart"/>
            <w:r>
              <w:rPr>
                <w:rFonts w:ascii="Times New Roman" w:hAnsi="Times New Roman"/>
                <w:sz w:val="24"/>
              </w:rPr>
              <w:t>Спецавтохозяйство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город Алексин»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МКУ "САХ г. Алексин"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Тульская </w:t>
            </w:r>
            <w:r>
              <w:rPr>
                <w:rFonts w:ascii="Times New Roman" w:hAnsi="Times New Roman"/>
                <w:sz w:val="24"/>
              </w:rPr>
              <w:t xml:space="preserve">область,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Алексин, </w:t>
            </w:r>
          </w:p>
          <w:p w:rsidR="00364799" w:rsidRDefault="00C476A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</w:rPr>
              <w:t>Болотова</w:t>
            </w:r>
            <w:proofErr w:type="spellEnd"/>
            <w:r>
              <w:rPr>
                <w:rFonts w:ascii="Times New Roman" w:hAnsi="Times New Roman"/>
                <w:sz w:val="24"/>
              </w:rPr>
              <w:t>, д.18</w:t>
            </w:r>
          </w:p>
        </w:tc>
      </w:tr>
    </w:tbl>
    <w:p w:rsidR="00364799" w:rsidRDefault="00C476A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sectPr w:rsidR="00364799" w:rsidSect="00364799">
      <w:pgSz w:w="16838" w:h="11906" w:orient="landscape"/>
      <w:pgMar w:top="568" w:right="1134" w:bottom="142" w:left="1134" w:header="709" w:footer="709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52278"/>
    <w:multiLevelType w:val="multilevel"/>
    <w:tmpl w:val="428689F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799"/>
    <w:rsid w:val="00364799"/>
    <w:rsid w:val="00C47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64799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36479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6479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6479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6479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6479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64799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36479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6479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6479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6479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6479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6479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6479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64799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36479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64799"/>
  </w:style>
  <w:style w:type="paragraph" w:customStyle="1" w:styleId="Endnote">
    <w:name w:val="Endnote"/>
    <w:link w:val="Endnote0"/>
    <w:rsid w:val="0036479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6479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6479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6479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6479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6479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64799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364799"/>
    <w:rPr>
      <w:color w:val="0000FF"/>
      <w:u w:val="single"/>
    </w:rPr>
  </w:style>
  <w:style w:type="character" w:styleId="a5">
    <w:name w:val="Hyperlink"/>
    <w:link w:val="12"/>
    <w:rsid w:val="00364799"/>
    <w:rPr>
      <w:color w:val="0000FF"/>
      <w:u w:val="single"/>
    </w:rPr>
  </w:style>
  <w:style w:type="paragraph" w:customStyle="1" w:styleId="Footnote">
    <w:name w:val="Footnote"/>
    <w:link w:val="Footnote0"/>
    <w:rsid w:val="0036479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64799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6479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3647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6479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6479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6479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6479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6479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64799"/>
    <w:rPr>
      <w:rFonts w:ascii="XO Thames" w:hAnsi="XO Thames"/>
      <w:sz w:val="28"/>
    </w:rPr>
  </w:style>
  <w:style w:type="paragraph" w:customStyle="1" w:styleId="15">
    <w:name w:val="Основной шрифт абзаца1"/>
    <w:link w:val="a6"/>
    <w:rsid w:val="00364799"/>
  </w:style>
  <w:style w:type="paragraph" w:customStyle="1" w:styleId="a6">
    <w:name w:val="Стиль"/>
    <w:link w:val="a7"/>
    <w:rsid w:val="00364799"/>
    <w:pPr>
      <w:widowControl w:val="0"/>
    </w:pPr>
    <w:rPr>
      <w:rFonts w:ascii="Arial" w:hAnsi="Arial"/>
      <w:sz w:val="24"/>
    </w:rPr>
  </w:style>
  <w:style w:type="character" w:customStyle="1" w:styleId="a7">
    <w:name w:val="Стиль"/>
    <w:link w:val="a6"/>
    <w:rsid w:val="00364799"/>
    <w:rPr>
      <w:rFonts w:ascii="Arial" w:hAnsi="Arial"/>
      <w:sz w:val="24"/>
    </w:rPr>
  </w:style>
  <w:style w:type="paragraph" w:styleId="51">
    <w:name w:val="toc 5"/>
    <w:next w:val="a"/>
    <w:link w:val="52"/>
    <w:uiPriority w:val="39"/>
    <w:rsid w:val="0036479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64799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364799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364799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36479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36479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6479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6479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2025-12-08T13:16:00Z</dcterms:created>
  <dcterms:modified xsi:type="dcterms:W3CDTF">2026-02-02T13:47:00Z</dcterms:modified>
</cp:coreProperties>
</file>