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Мониторинг реализации муниципальной программы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proofErr w:type="spellStart"/>
      <w:r w:rsidR="003B179E" w:rsidRPr="003B179E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Энергоэффективность</w:t>
      </w:r>
      <w:proofErr w:type="spellEnd"/>
      <w:r w:rsidR="003B179E" w:rsidRPr="003B179E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 xml:space="preserve"> в муниципальном образовании город Алексин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»</w:t>
      </w:r>
      <w:r w:rsidRPr="00662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C1FE2">
        <w:rPr>
          <w:rFonts w:ascii="Times New Roman" w:eastAsia="Times New Roman" w:hAnsi="Times New Roman" w:cs="Times New Roman"/>
          <w:sz w:val="20"/>
          <w:szCs w:val="20"/>
        </w:rPr>
        <w:t xml:space="preserve">за </w:t>
      </w:r>
      <w:r w:rsidR="006F3E58"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>квартал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A13256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360"/>
        <w:gridCol w:w="8129"/>
        <w:gridCol w:w="19"/>
      </w:tblGrid>
      <w:tr w:rsidR="003935E7" w:rsidRPr="006625D1" w:rsidTr="003935E7">
        <w:trPr>
          <w:gridAfter w:val="1"/>
          <w:wAfter w:w="6" w:type="pct"/>
        </w:trPr>
        <w:tc>
          <w:tcPr>
            <w:tcW w:w="2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Нормативный правовой акт, утвердивший Программу</w:t>
            </w:r>
          </w:p>
        </w:tc>
        <w:tc>
          <w:tcPr>
            <w:tcW w:w="2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3B179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r w:rsidRPr="003935E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остановление администрации муниципального образования город Алексин от 29 декабря 2023 года № 29</w:t>
            </w:r>
            <w:r w:rsidR="003B17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  <w:r w:rsidRPr="003935E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</w:t>
            </w:r>
            <w:r w:rsidR="002F0AAE" w:rsidRP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 утверждении муниципальной программы</w:t>
            </w:r>
            <w:r w:rsid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2F0AAE" w:rsidRP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</w:t>
            </w:r>
            <w:proofErr w:type="spellStart"/>
            <w:r w:rsidR="003B179E" w:rsidRPr="003B17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Энергоэффективность</w:t>
            </w:r>
            <w:proofErr w:type="spellEnd"/>
            <w:r w:rsidR="003B179E" w:rsidRPr="003B17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 муниципальном образовании город Алексин</w:t>
            </w:r>
            <w:r w:rsidR="002F0AAE" w:rsidRP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  <w:r w:rsidRPr="003935E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3935E7" w:rsidRPr="006625D1" w:rsidTr="003935E7">
        <w:trPr>
          <w:gridAfter w:val="1"/>
          <w:wAfter w:w="6" w:type="pct"/>
        </w:trPr>
        <w:tc>
          <w:tcPr>
            <w:tcW w:w="2373" w:type="pct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w="2621" w:type="pct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5345BB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5345BB" w:rsidRPr="006625D1" w:rsidTr="002C161A"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5BB" w:rsidRPr="006625D1" w:rsidRDefault="005345BB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Плановый объем финансирования  Программы (подпрограммы),  рублей </w:t>
            </w:r>
          </w:p>
        </w:tc>
        <w:tc>
          <w:tcPr>
            <w:tcW w:w="26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45BB" w:rsidRPr="005345BB" w:rsidRDefault="00A13256" w:rsidP="005345B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763 047,65</w:t>
            </w:r>
          </w:p>
        </w:tc>
      </w:tr>
      <w:tr w:rsidR="005345BB" w:rsidRPr="006625D1" w:rsidTr="003935E7"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5BB" w:rsidRPr="006625D1" w:rsidRDefault="005345BB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Фактический</w:t>
            </w:r>
            <w:proofErr w:type="gramEnd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объемы финансирования Программы (подпрограммы), рублей  </w:t>
            </w:r>
          </w:p>
        </w:tc>
        <w:tc>
          <w:tcPr>
            <w:tcW w:w="26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5BB" w:rsidRPr="006625D1" w:rsidRDefault="000545AE" w:rsidP="00A535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261 768,00</w:t>
            </w:r>
          </w:p>
        </w:tc>
      </w:tr>
      <w:tr w:rsidR="005345BB" w:rsidRPr="006625D1" w:rsidTr="003935E7"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5BB" w:rsidRPr="006625D1" w:rsidRDefault="005345BB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Ответственный исполнитель Программы (подпрограммы)</w:t>
            </w:r>
          </w:p>
        </w:tc>
        <w:tc>
          <w:tcPr>
            <w:tcW w:w="26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79E" w:rsidRPr="003B179E" w:rsidRDefault="003B179E" w:rsidP="003B179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7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образования администрации муниципального образования   город Алексин, </w:t>
            </w:r>
          </w:p>
          <w:p w:rsidR="003B179E" w:rsidRPr="003B179E" w:rsidRDefault="003B179E" w:rsidP="003B179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7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Комитет по культуре, молодежной политике и спорту администрации муниципального образования город Алексин,</w:t>
            </w:r>
          </w:p>
          <w:p w:rsidR="005345BB" w:rsidRPr="006625D1" w:rsidRDefault="003B179E" w:rsidP="003B179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B179E">
              <w:rPr>
                <w:rFonts w:ascii="Times New Roman" w:eastAsia="Times New Roman" w:hAnsi="Times New Roman" w:cs="Times New Roman"/>
                <w:sz w:val="20"/>
                <w:szCs w:val="20"/>
              </w:rPr>
              <w:t>МКУ «Алексин Сервис»</w:t>
            </w:r>
          </w:p>
        </w:tc>
      </w:tr>
    </w:tbl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bCs/>
          <w:sz w:val="20"/>
          <w:szCs w:val="20"/>
        </w:rPr>
        <w:t>Финансирование мероприятий муниципальной Программы (подпрограммы)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2"/>
        <w:gridCol w:w="1799"/>
        <w:gridCol w:w="1275"/>
        <w:gridCol w:w="710"/>
        <w:gridCol w:w="1275"/>
        <w:gridCol w:w="1278"/>
        <w:gridCol w:w="710"/>
        <w:gridCol w:w="1281"/>
        <w:gridCol w:w="707"/>
        <w:gridCol w:w="1278"/>
        <w:gridCol w:w="1275"/>
        <w:gridCol w:w="707"/>
        <w:gridCol w:w="710"/>
        <w:gridCol w:w="2121"/>
      </w:tblGrid>
      <w:tr w:rsidR="00A73D7F" w:rsidRPr="006625D1" w:rsidTr="00A73D7F">
        <w:tc>
          <w:tcPr>
            <w:tcW w:w="123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580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направления, мероприятия</w:t>
            </w:r>
          </w:p>
        </w:tc>
        <w:tc>
          <w:tcPr>
            <w:tcW w:w="1692" w:type="pct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Планируемое финансирование мероприятий (рублей)</w:t>
            </w:r>
          </w:p>
        </w:tc>
        <w:tc>
          <w:tcPr>
            <w:tcW w:w="2605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Фактическое финансирование мероприятий (рублей)</w:t>
            </w:r>
          </w:p>
        </w:tc>
      </w:tr>
      <w:tr w:rsidR="00A73D7F" w:rsidRPr="006625D1" w:rsidTr="00A73D7F">
        <w:tc>
          <w:tcPr>
            <w:tcW w:w="123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81" w:type="pct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413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9" w:type="pct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229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 финансирования к годовому объему, %</w:t>
            </w:r>
          </w:p>
        </w:tc>
        <w:tc>
          <w:tcPr>
            <w:tcW w:w="684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выполнения мероприятий</w:t>
            </w:r>
          </w:p>
        </w:tc>
      </w:tr>
      <w:tr w:rsidR="00A73D7F" w:rsidRPr="006625D1" w:rsidTr="00A73D7F">
        <w:tc>
          <w:tcPr>
            <w:tcW w:w="123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6625D1" w:rsidRDefault="005345BB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413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460F5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6625D1" w:rsidRDefault="005345BB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2C1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3D7F" w:rsidRPr="006625D1" w:rsidTr="00A73D7F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8130B0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B179E" w:rsidP="002C16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B17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«Реализация мероприятий согласно энергетическим обследованиям»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E6674E" w:rsidRDefault="00A13256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763 047,65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E6674E" w:rsidRDefault="003B179E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04EAA" w:rsidRDefault="00A13256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ar-SA"/>
              </w:rPr>
            </w:pPr>
            <w:r w:rsidRPr="009C1FE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398 156,42</w:t>
            </w:r>
          </w:p>
        </w:tc>
        <w:tc>
          <w:tcPr>
            <w:tcW w:w="41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04EAA" w:rsidRDefault="00A13256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ar-SA"/>
              </w:rPr>
            </w:pPr>
            <w:r w:rsidRPr="009C1FE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364 891,23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E6674E" w:rsidRDefault="003B179E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A535DF" w:rsidRDefault="000545AE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261 768,00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E6674E" w:rsidRDefault="003B179E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9C1FE2" w:rsidRDefault="00A13256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C1FE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90 597,15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9C1FE2" w:rsidRDefault="00A13256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C1FE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5 936,85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9C1FE2" w:rsidRDefault="003B179E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C1FE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935E7" w:rsidRPr="009C1FE2" w:rsidRDefault="002C161A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34,3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B179E" w:rsidRPr="003B179E" w:rsidRDefault="003B179E" w:rsidP="003B179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B179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снижение расходов на оплату энергетических ресурсов муниципальными учреждениями;</w:t>
            </w:r>
          </w:p>
          <w:p w:rsidR="003935E7" w:rsidRPr="00E6674E" w:rsidRDefault="003B179E" w:rsidP="003B179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B179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обеспечение учета потребления  энергетических ресурсов муниципальными учреждениями</w:t>
            </w:r>
          </w:p>
        </w:tc>
      </w:tr>
      <w:tr w:rsidR="003B179E" w:rsidRPr="006625D1" w:rsidTr="003B179E">
        <w:tc>
          <w:tcPr>
            <w:tcW w:w="703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79E" w:rsidRPr="003B179E" w:rsidRDefault="003B179E" w:rsidP="003B179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B17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B179E" w:rsidRPr="00E6674E" w:rsidRDefault="00A13256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763 047,65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B179E" w:rsidRPr="00E6674E" w:rsidRDefault="003B179E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B179E" w:rsidRPr="00D04EAA" w:rsidRDefault="00A13256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ar-SA"/>
              </w:rPr>
            </w:pPr>
            <w:r w:rsidRPr="009C1FE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398 156,42</w:t>
            </w:r>
          </w:p>
        </w:tc>
        <w:tc>
          <w:tcPr>
            <w:tcW w:w="41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B179E" w:rsidRPr="00D04EAA" w:rsidRDefault="00A13256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ar-SA"/>
              </w:rPr>
            </w:pPr>
            <w:r w:rsidRPr="009C1FE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364 891,23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B179E" w:rsidRPr="00E6674E" w:rsidRDefault="003B179E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B179E" w:rsidRPr="00E6674E" w:rsidRDefault="000545AE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0545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261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0545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768,00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B179E" w:rsidRPr="00E6674E" w:rsidRDefault="003B179E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B179E" w:rsidRPr="009C1FE2" w:rsidRDefault="00A13256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C1FE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90 597,15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B179E" w:rsidRPr="009C1FE2" w:rsidRDefault="00A13256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C1FE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5 936,85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B179E" w:rsidRPr="009C1FE2" w:rsidRDefault="003B179E" w:rsidP="002C16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C1FE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B179E" w:rsidRPr="009C1FE2" w:rsidRDefault="002C161A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34,3</w:t>
            </w:r>
          </w:p>
        </w:tc>
        <w:tc>
          <w:tcPr>
            <w:tcW w:w="68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B179E" w:rsidRPr="003B179E" w:rsidRDefault="003B179E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</w:tr>
    </w:tbl>
    <w:p w:rsidR="003935E7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6625D1" w:rsidRDefault="003935E7" w:rsidP="003B17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sz w:val="20"/>
          <w:szCs w:val="20"/>
        </w:rPr>
        <w:t>Руководитель структурного подразделения администрации</w:t>
      </w:r>
      <w:r w:rsidR="000672E1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</w:t>
      </w:r>
      <w:r w:rsidR="009C1FE2">
        <w:rPr>
          <w:rFonts w:ascii="Times New Roman" w:eastAsia="Times New Roman" w:hAnsi="Times New Roman" w:cs="Times New Roman"/>
          <w:sz w:val="20"/>
          <w:szCs w:val="20"/>
        </w:rPr>
        <w:t>________________</w:t>
      </w:r>
      <w:r w:rsidRPr="009C1FE2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="009C1FE2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="000672E1" w:rsidRPr="009C1FE2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9C1FE2">
        <w:rPr>
          <w:rFonts w:ascii="Times New Roman" w:eastAsia="Times New Roman" w:hAnsi="Times New Roman" w:cs="Times New Roman"/>
          <w:sz w:val="24"/>
          <w:szCs w:val="24"/>
        </w:rPr>
        <w:t>Ю.П. Анохин</w:t>
      </w:r>
    </w:p>
    <w:p w:rsidR="000672E1" w:rsidRDefault="000672E1" w:rsidP="003935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241FF" w:rsidRDefault="000672E1" w:rsidP="003B179E">
      <w:pPr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Исп. </w:t>
      </w:r>
      <w:r w:rsidR="009C1FE2">
        <w:rPr>
          <w:rFonts w:ascii="Times New Roman" w:eastAsia="Times New Roman" w:hAnsi="Times New Roman" w:cs="Times New Roman"/>
          <w:sz w:val="20"/>
          <w:szCs w:val="20"/>
        </w:rPr>
        <w:t>Евсеева А.И тел.</w:t>
      </w:r>
      <w:r w:rsidR="00B02DD8">
        <w:rPr>
          <w:rFonts w:ascii="Times New Roman" w:eastAsia="Times New Roman" w:hAnsi="Times New Roman" w:cs="Times New Roman"/>
          <w:sz w:val="20"/>
          <w:szCs w:val="20"/>
        </w:rPr>
        <w:t>41241</w:t>
      </w:r>
    </w:p>
    <w:sectPr w:rsidR="001241FF" w:rsidSect="003B179E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35E7"/>
    <w:rsid w:val="000545AE"/>
    <w:rsid w:val="000672E1"/>
    <w:rsid w:val="00101015"/>
    <w:rsid w:val="001241FF"/>
    <w:rsid w:val="00162149"/>
    <w:rsid w:val="001C371C"/>
    <w:rsid w:val="00200C43"/>
    <w:rsid w:val="002C161A"/>
    <w:rsid w:val="002F0AAE"/>
    <w:rsid w:val="00365164"/>
    <w:rsid w:val="0039284C"/>
    <w:rsid w:val="003935E7"/>
    <w:rsid w:val="003B179E"/>
    <w:rsid w:val="00423A31"/>
    <w:rsid w:val="00460F59"/>
    <w:rsid w:val="005345BB"/>
    <w:rsid w:val="005518A6"/>
    <w:rsid w:val="0055708E"/>
    <w:rsid w:val="0059543F"/>
    <w:rsid w:val="005A1547"/>
    <w:rsid w:val="00694C68"/>
    <w:rsid w:val="006C3020"/>
    <w:rsid w:val="006F3E58"/>
    <w:rsid w:val="00700D6F"/>
    <w:rsid w:val="007571C9"/>
    <w:rsid w:val="007A7DD2"/>
    <w:rsid w:val="00812729"/>
    <w:rsid w:val="008130B0"/>
    <w:rsid w:val="0098052C"/>
    <w:rsid w:val="00997410"/>
    <w:rsid w:val="009C1FE2"/>
    <w:rsid w:val="00A13256"/>
    <w:rsid w:val="00A535DF"/>
    <w:rsid w:val="00A73D7F"/>
    <w:rsid w:val="00A76EB5"/>
    <w:rsid w:val="00A87752"/>
    <w:rsid w:val="00AE1E8D"/>
    <w:rsid w:val="00B02DD8"/>
    <w:rsid w:val="00C5598D"/>
    <w:rsid w:val="00C83356"/>
    <w:rsid w:val="00CE6525"/>
    <w:rsid w:val="00D04EAA"/>
    <w:rsid w:val="00D3375B"/>
    <w:rsid w:val="00E62243"/>
    <w:rsid w:val="00E6674E"/>
    <w:rsid w:val="00FC7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7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rudyuk.yuliya</dc:creator>
  <cp:lastModifiedBy>user122-1</cp:lastModifiedBy>
  <cp:revision>7</cp:revision>
  <cp:lastPrinted>2025-07-21T11:01:00Z</cp:lastPrinted>
  <dcterms:created xsi:type="dcterms:W3CDTF">2025-04-09T08:58:00Z</dcterms:created>
  <dcterms:modified xsi:type="dcterms:W3CDTF">2025-07-21T11:27:00Z</dcterms:modified>
</cp:coreProperties>
</file>